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C8" w:rsidRPr="00EA62C8" w:rsidRDefault="00EA62C8" w:rsidP="00EA62C8">
      <w:pPr>
        <w:tabs>
          <w:tab w:val="left" w:pos="3585"/>
        </w:tabs>
        <w:spacing w:after="0"/>
        <w:rPr>
          <w:rFonts w:ascii="Arial" w:hAnsi="Arial" w:cs="Arial"/>
          <w:i/>
          <w:sz w:val="24"/>
          <w:szCs w:val="24"/>
        </w:rPr>
      </w:pPr>
      <w:r w:rsidRPr="00EA62C8">
        <w:rPr>
          <w:rFonts w:ascii="Arial" w:hAnsi="Arial" w:cs="Arial"/>
          <w:i/>
          <w:sz w:val="24"/>
          <w:szCs w:val="24"/>
        </w:rPr>
        <w:t>Wednesday, March 7, 2012</w:t>
      </w:r>
    </w:p>
    <w:p w:rsidR="00EA62C8" w:rsidRPr="00EA62C8" w:rsidRDefault="00EA62C8" w:rsidP="00EA62C8">
      <w:pPr>
        <w:tabs>
          <w:tab w:val="left" w:pos="3585"/>
        </w:tabs>
        <w:spacing w:after="0"/>
        <w:rPr>
          <w:rFonts w:ascii="Arial" w:hAnsi="Arial" w:cs="Arial"/>
          <w:sz w:val="24"/>
          <w:szCs w:val="24"/>
        </w:rPr>
      </w:pPr>
    </w:p>
    <w:p w:rsidR="0014748C" w:rsidRPr="00EA62C8" w:rsidRDefault="00EA62C8" w:rsidP="00EA62C8">
      <w:pPr>
        <w:tabs>
          <w:tab w:val="left" w:pos="3585"/>
        </w:tabs>
        <w:spacing w:after="0"/>
        <w:jc w:val="center"/>
        <w:rPr>
          <w:rFonts w:ascii="Arial" w:hAnsi="Arial" w:cs="Arial"/>
          <w:b/>
          <w:sz w:val="28"/>
          <w:szCs w:val="28"/>
          <w:u w:val="single"/>
        </w:rPr>
      </w:pPr>
      <w:r w:rsidRPr="00EA62C8">
        <w:rPr>
          <w:rFonts w:ascii="Arial" w:hAnsi="Arial" w:cs="Arial"/>
          <w:b/>
          <w:sz w:val="28"/>
          <w:szCs w:val="28"/>
          <w:u w:val="single"/>
        </w:rPr>
        <w:t>Slice of Life</w:t>
      </w:r>
    </w:p>
    <w:p w:rsidR="00EA62C8" w:rsidRPr="00EA62C8" w:rsidRDefault="00EA62C8" w:rsidP="00EA62C8">
      <w:pPr>
        <w:tabs>
          <w:tab w:val="left" w:pos="3585"/>
        </w:tabs>
        <w:spacing w:after="0"/>
        <w:rPr>
          <w:rFonts w:ascii="Arial" w:hAnsi="Arial" w:cs="Arial"/>
          <w:sz w:val="24"/>
          <w:szCs w:val="24"/>
        </w:rPr>
      </w:pPr>
    </w:p>
    <w:p w:rsidR="0014748C" w:rsidRDefault="0014748C" w:rsidP="00767677">
      <w:pPr>
        <w:tabs>
          <w:tab w:val="left" w:pos="0"/>
        </w:tabs>
        <w:spacing w:after="0"/>
        <w:jc w:val="both"/>
        <w:rPr>
          <w:rFonts w:ascii="Arial" w:hAnsi="Arial" w:cs="Arial"/>
          <w:sz w:val="24"/>
          <w:szCs w:val="24"/>
        </w:rPr>
      </w:pPr>
      <w:r w:rsidRPr="00EA62C8">
        <w:rPr>
          <w:rFonts w:ascii="Arial" w:hAnsi="Arial" w:cs="Arial"/>
          <w:sz w:val="24"/>
          <w:szCs w:val="24"/>
        </w:rPr>
        <w:t>Prov</w:t>
      </w:r>
      <w:r w:rsidR="00EA62C8">
        <w:rPr>
          <w:rFonts w:ascii="Arial" w:hAnsi="Arial" w:cs="Arial"/>
          <w:sz w:val="24"/>
          <w:szCs w:val="24"/>
        </w:rPr>
        <w:t>erbs</w:t>
      </w:r>
      <w:r w:rsidRPr="00EA62C8">
        <w:rPr>
          <w:rFonts w:ascii="Arial" w:hAnsi="Arial" w:cs="Arial"/>
          <w:sz w:val="24"/>
          <w:szCs w:val="24"/>
        </w:rPr>
        <w:t>18:19-21</w:t>
      </w:r>
      <w:r w:rsidR="00EA62C8">
        <w:rPr>
          <w:rFonts w:ascii="Arial" w:hAnsi="Arial" w:cs="Arial"/>
          <w:sz w:val="24"/>
          <w:szCs w:val="24"/>
        </w:rPr>
        <w:t xml:space="preserve"> </w:t>
      </w:r>
      <w:r w:rsidRPr="00EA62C8">
        <w:rPr>
          <w:rFonts w:ascii="Arial" w:hAnsi="Arial" w:cs="Arial"/>
          <w:sz w:val="24"/>
          <w:szCs w:val="24"/>
        </w:rPr>
        <w:t>A brother offended is harder to be won than a strong city: and their contentions are like the bars of a castle.</w:t>
      </w:r>
      <w:r w:rsidR="00EA62C8">
        <w:rPr>
          <w:rFonts w:ascii="Arial" w:hAnsi="Arial" w:cs="Arial"/>
          <w:sz w:val="24"/>
          <w:szCs w:val="24"/>
        </w:rPr>
        <w:t xml:space="preserve"> (</w:t>
      </w:r>
      <w:r w:rsidRPr="00EA62C8">
        <w:rPr>
          <w:rFonts w:ascii="Arial" w:hAnsi="Arial" w:cs="Arial"/>
          <w:sz w:val="24"/>
          <w:szCs w:val="24"/>
        </w:rPr>
        <w:t>20</w:t>
      </w:r>
      <w:r w:rsidR="00EA62C8">
        <w:rPr>
          <w:rFonts w:ascii="Arial" w:hAnsi="Arial" w:cs="Arial"/>
          <w:sz w:val="24"/>
          <w:szCs w:val="24"/>
        </w:rPr>
        <w:t xml:space="preserve">) </w:t>
      </w:r>
      <w:r w:rsidRPr="00EA62C8">
        <w:rPr>
          <w:rFonts w:ascii="Arial" w:hAnsi="Arial" w:cs="Arial"/>
          <w:sz w:val="24"/>
          <w:szCs w:val="24"/>
        </w:rPr>
        <w:t>A man's belly shall be satisfied with the fruit of his mouth; and with the increase of his lips shall he be filled.</w:t>
      </w:r>
      <w:r w:rsidR="00EA62C8">
        <w:rPr>
          <w:rFonts w:ascii="Arial" w:hAnsi="Arial" w:cs="Arial"/>
          <w:sz w:val="24"/>
          <w:szCs w:val="24"/>
        </w:rPr>
        <w:t xml:space="preserve"> (</w:t>
      </w:r>
      <w:r w:rsidRPr="00EA62C8">
        <w:rPr>
          <w:rFonts w:ascii="Arial" w:hAnsi="Arial" w:cs="Arial"/>
          <w:sz w:val="24"/>
          <w:szCs w:val="24"/>
        </w:rPr>
        <w:t>21</w:t>
      </w:r>
      <w:r w:rsidR="00EA62C8">
        <w:rPr>
          <w:rFonts w:ascii="Arial" w:hAnsi="Arial" w:cs="Arial"/>
          <w:sz w:val="24"/>
          <w:szCs w:val="24"/>
        </w:rPr>
        <w:t xml:space="preserve">) </w:t>
      </w:r>
      <w:r w:rsidRPr="00EA62C8">
        <w:rPr>
          <w:rFonts w:ascii="Arial" w:hAnsi="Arial" w:cs="Arial"/>
          <w:sz w:val="24"/>
          <w:szCs w:val="24"/>
        </w:rPr>
        <w:t>Death and life are in the power of the tongue: and they that love it shall eat the fruit thereof.</w:t>
      </w:r>
      <w:r w:rsidR="00EA62C8">
        <w:rPr>
          <w:rFonts w:ascii="Arial" w:hAnsi="Arial" w:cs="Arial"/>
          <w:sz w:val="24"/>
          <w:szCs w:val="24"/>
        </w:rPr>
        <w:t xml:space="preserve"> </w:t>
      </w:r>
      <w:r w:rsidRPr="00EA62C8">
        <w:rPr>
          <w:rFonts w:ascii="Arial" w:hAnsi="Arial" w:cs="Arial"/>
          <w:sz w:val="24"/>
          <w:szCs w:val="24"/>
        </w:rPr>
        <w:t>(KJV)</w:t>
      </w:r>
    </w:p>
    <w:p w:rsidR="00EA62C8" w:rsidRPr="00EA62C8" w:rsidRDefault="00EA62C8" w:rsidP="00767677">
      <w:pPr>
        <w:tabs>
          <w:tab w:val="left" w:pos="0"/>
        </w:tabs>
        <w:spacing w:after="0"/>
        <w:jc w:val="both"/>
        <w:rPr>
          <w:rFonts w:ascii="Arial" w:hAnsi="Arial" w:cs="Arial"/>
          <w:sz w:val="24"/>
          <w:szCs w:val="24"/>
        </w:rPr>
      </w:pPr>
    </w:p>
    <w:p w:rsidR="00EA62C8" w:rsidRDefault="0014748C" w:rsidP="00767677">
      <w:pPr>
        <w:tabs>
          <w:tab w:val="left" w:pos="3585"/>
        </w:tabs>
        <w:spacing w:after="0"/>
        <w:jc w:val="both"/>
        <w:rPr>
          <w:rFonts w:ascii="Arial" w:hAnsi="Arial" w:cs="Arial"/>
          <w:sz w:val="24"/>
          <w:szCs w:val="24"/>
        </w:rPr>
      </w:pPr>
      <w:r w:rsidRPr="00EA62C8">
        <w:rPr>
          <w:rFonts w:ascii="Arial" w:hAnsi="Arial" w:cs="Arial"/>
          <w:sz w:val="24"/>
          <w:szCs w:val="24"/>
        </w:rPr>
        <w:t>The words that we speak can bring forth things into existence</w:t>
      </w:r>
      <w:r w:rsidR="00833AF1">
        <w:rPr>
          <w:rFonts w:ascii="Arial" w:hAnsi="Arial" w:cs="Arial"/>
          <w:sz w:val="24"/>
          <w:szCs w:val="24"/>
        </w:rPr>
        <w:t>;</w:t>
      </w:r>
      <w:r w:rsidRPr="00EA62C8">
        <w:rPr>
          <w:rFonts w:ascii="Arial" w:hAnsi="Arial" w:cs="Arial"/>
          <w:sz w:val="24"/>
          <w:szCs w:val="24"/>
        </w:rPr>
        <w:t xml:space="preserve"> on the positive end</w:t>
      </w:r>
      <w:r w:rsidR="00833AF1">
        <w:rPr>
          <w:rFonts w:ascii="Arial" w:hAnsi="Arial" w:cs="Arial"/>
          <w:sz w:val="24"/>
          <w:szCs w:val="24"/>
        </w:rPr>
        <w:t>,</w:t>
      </w:r>
      <w:r w:rsidRPr="00EA62C8">
        <w:rPr>
          <w:rFonts w:ascii="Arial" w:hAnsi="Arial" w:cs="Arial"/>
          <w:sz w:val="24"/>
          <w:szCs w:val="24"/>
        </w:rPr>
        <w:t xml:space="preserve"> life and satisfaction to those that speak in line with God. On the other end of the spectrum we see death is brought back into play by a slip of the tongue, something someone allowed into the heart then flowed out </w:t>
      </w:r>
      <w:r w:rsidR="00833AF1">
        <w:rPr>
          <w:rFonts w:ascii="Arial" w:hAnsi="Arial" w:cs="Arial"/>
          <w:sz w:val="24"/>
          <w:szCs w:val="24"/>
        </w:rPr>
        <w:t xml:space="preserve">of </w:t>
      </w:r>
      <w:r w:rsidRPr="00EA62C8">
        <w:rPr>
          <w:rFonts w:ascii="Arial" w:hAnsi="Arial" w:cs="Arial"/>
          <w:sz w:val="24"/>
          <w:szCs w:val="24"/>
        </w:rPr>
        <w:t>the mouth, like venom. A brother in the Lord can be offended by simple words which can be a result of a simple misunderstanding or lack of communication. Sometimes it results from envy</w:t>
      </w:r>
      <w:r w:rsidR="00833AF1">
        <w:rPr>
          <w:rFonts w:ascii="Arial" w:hAnsi="Arial" w:cs="Arial"/>
          <w:sz w:val="24"/>
          <w:szCs w:val="24"/>
        </w:rPr>
        <w:t>;</w:t>
      </w:r>
      <w:r w:rsidRPr="00EA62C8">
        <w:rPr>
          <w:rFonts w:ascii="Arial" w:hAnsi="Arial" w:cs="Arial"/>
          <w:sz w:val="24"/>
          <w:szCs w:val="24"/>
        </w:rPr>
        <w:t xml:space="preserve"> where the brother gets hit from friendly fire by those </w:t>
      </w:r>
      <w:r w:rsidR="00833AF1">
        <w:rPr>
          <w:rFonts w:ascii="Arial" w:hAnsi="Arial" w:cs="Arial"/>
          <w:sz w:val="24"/>
          <w:szCs w:val="24"/>
        </w:rPr>
        <w:t xml:space="preserve">that </w:t>
      </w:r>
      <w:r w:rsidRPr="00EA62C8">
        <w:rPr>
          <w:rFonts w:ascii="Arial" w:hAnsi="Arial" w:cs="Arial"/>
          <w:sz w:val="24"/>
          <w:szCs w:val="24"/>
        </w:rPr>
        <w:t xml:space="preserve">he trusted and considered </w:t>
      </w:r>
      <w:r w:rsidR="00833AF1">
        <w:rPr>
          <w:rFonts w:ascii="Arial" w:hAnsi="Arial" w:cs="Arial"/>
          <w:sz w:val="24"/>
          <w:szCs w:val="24"/>
        </w:rPr>
        <w:t xml:space="preserve">to be </w:t>
      </w:r>
      <w:r w:rsidRPr="00EA62C8">
        <w:rPr>
          <w:rFonts w:ascii="Arial" w:hAnsi="Arial" w:cs="Arial"/>
          <w:sz w:val="24"/>
          <w:szCs w:val="24"/>
        </w:rPr>
        <w:t>close</w:t>
      </w:r>
      <w:r w:rsidR="00833AF1">
        <w:rPr>
          <w:rFonts w:ascii="Arial" w:hAnsi="Arial" w:cs="Arial"/>
          <w:sz w:val="24"/>
          <w:szCs w:val="24"/>
        </w:rPr>
        <w:t>,</w:t>
      </w:r>
      <w:r w:rsidRPr="00EA62C8">
        <w:rPr>
          <w:rFonts w:ascii="Arial" w:hAnsi="Arial" w:cs="Arial"/>
          <w:sz w:val="24"/>
          <w:szCs w:val="24"/>
        </w:rPr>
        <w:t xml:space="preserve"> in the form of backbiting. Christians can walk in the life God chose for them for a season and then find themselves back on the enemies turf again because of negative things </w:t>
      </w:r>
      <w:r w:rsidR="00833AF1">
        <w:rPr>
          <w:rFonts w:ascii="Arial" w:hAnsi="Arial" w:cs="Arial"/>
          <w:sz w:val="24"/>
          <w:szCs w:val="24"/>
        </w:rPr>
        <w:t xml:space="preserve">that </w:t>
      </w:r>
      <w:r w:rsidRPr="00EA62C8">
        <w:rPr>
          <w:rFonts w:ascii="Arial" w:hAnsi="Arial" w:cs="Arial"/>
          <w:sz w:val="24"/>
          <w:szCs w:val="24"/>
        </w:rPr>
        <w:t>they allowed to get into the heart then flow haphazardly through the tongue.</w:t>
      </w:r>
    </w:p>
    <w:p w:rsidR="0014748C" w:rsidRPr="00EA62C8" w:rsidRDefault="0014748C" w:rsidP="00767677">
      <w:pPr>
        <w:tabs>
          <w:tab w:val="left" w:pos="3585"/>
        </w:tabs>
        <w:spacing w:after="0"/>
        <w:jc w:val="both"/>
        <w:rPr>
          <w:rFonts w:ascii="Arial" w:hAnsi="Arial" w:cs="Arial"/>
          <w:sz w:val="24"/>
          <w:szCs w:val="24"/>
        </w:rPr>
      </w:pPr>
      <w:r w:rsidRPr="00EA62C8">
        <w:rPr>
          <w:rFonts w:ascii="Arial" w:hAnsi="Arial" w:cs="Arial"/>
          <w:sz w:val="24"/>
          <w:szCs w:val="24"/>
        </w:rPr>
        <w:t xml:space="preserve"> </w:t>
      </w:r>
    </w:p>
    <w:p w:rsidR="0014748C" w:rsidRDefault="0014748C" w:rsidP="00767677">
      <w:pPr>
        <w:tabs>
          <w:tab w:val="left" w:pos="0"/>
        </w:tabs>
        <w:spacing w:after="0"/>
        <w:jc w:val="both"/>
        <w:rPr>
          <w:rFonts w:ascii="Arial" w:hAnsi="Arial" w:cs="Arial"/>
          <w:sz w:val="24"/>
          <w:szCs w:val="24"/>
        </w:rPr>
      </w:pPr>
      <w:r w:rsidRPr="00EA62C8">
        <w:rPr>
          <w:rFonts w:ascii="Arial" w:hAnsi="Arial" w:cs="Arial"/>
          <w:sz w:val="24"/>
          <w:szCs w:val="24"/>
        </w:rPr>
        <w:t>Job 3:1-3</w:t>
      </w:r>
      <w:r w:rsidR="00EA62C8">
        <w:rPr>
          <w:rFonts w:ascii="Arial" w:hAnsi="Arial" w:cs="Arial"/>
          <w:sz w:val="24"/>
          <w:szCs w:val="24"/>
        </w:rPr>
        <w:t xml:space="preserve"> </w:t>
      </w:r>
      <w:r w:rsidRPr="00EA62C8">
        <w:rPr>
          <w:rFonts w:ascii="Arial" w:hAnsi="Arial" w:cs="Arial"/>
          <w:sz w:val="24"/>
          <w:szCs w:val="24"/>
        </w:rPr>
        <w:t>After this opened Job his mouth, and cursed his day.</w:t>
      </w:r>
      <w:r w:rsidR="00EA62C8">
        <w:rPr>
          <w:rFonts w:ascii="Arial" w:hAnsi="Arial" w:cs="Arial"/>
          <w:sz w:val="24"/>
          <w:szCs w:val="24"/>
        </w:rPr>
        <w:t xml:space="preserve"> (</w:t>
      </w:r>
      <w:r w:rsidRPr="00EA62C8">
        <w:rPr>
          <w:rFonts w:ascii="Arial" w:hAnsi="Arial" w:cs="Arial"/>
          <w:sz w:val="24"/>
          <w:szCs w:val="24"/>
        </w:rPr>
        <w:t>2</w:t>
      </w:r>
      <w:r w:rsidR="00EA62C8">
        <w:rPr>
          <w:rFonts w:ascii="Arial" w:hAnsi="Arial" w:cs="Arial"/>
          <w:sz w:val="24"/>
          <w:szCs w:val="24"/>
        </w:rPr>
        <w:t xml:space="preserve">) </w:t>
      </w:r>
      <w:r w:rsidRPr="00EA62C8">
        <w:rPr>
          <w:rFonts w:ascii="Arial" w:hAnsi="Arial" w:cs="Arial"/>
          <w:sz w:val="24"/>
          <w:szCs w:val="24"/>
        </w:rPr>
        <w:t>And Job spake, and said,</w:t>
      </w:r>
      <w:r w:rsidR="00EA62C8">
        <w:rPr>
          <w:rFonts w:ascii="Arial" w:hAnsi="Arial" w:cs="Arial"/>
          <w:sz w:val="24"/>
          <w:szCs w:val="24"/>
        </w:rPr>
        <w:t xml:space="preserve"> (</w:t>
      </w:r>
      <w:r w:rsidRPr="00EA62C8">
        <w:rPr>
          <w:rFonts w:ascii="Arial" w:hAnsi="Arial" w:cs="Arial"/>
          <w:sz w:val="24"/>
          <w:szCs w:val="24"/>
        </w:rPr>
        <w:t>3</w:t>
      </w:r>
      <w:r w:rsidR="00EA62C8">
        <w:rPr>
          <w:rFonts w:ascii="Arial" w:hAnsi="Arial" w:cs="Arial"/>
          <w:sz w:val="24"/>
          <w:szCs w:val="24"/>
        </w:rPr>
        <w:t xml:space="preserve">) </w:t>
      </w:r>
      <w:r w:rsidRPr="00EA62C8">
        <w:rPr>
          <w:rFonts w:ascii="Arial" w:hAnsi="Arial" w:cs="Arial"/>
          <w:sz w:val="24"/>
          <w:szCs w:val="24"/>
        </w:rPr>
        <w:t>Let the day perish wherein I was born, and the night in which it was said, There is a man child conceived.</w:t>
      </w:r>
      <w:r w:rsidR="00EA62C8">
        <w:rPr>
          <w:rFonts w:ascii="Arial" w:hAnsi="Arial" w:cs="Arial"/>
          <w:sz w:val="24"/>
          <w:szCs w:val="24"/>
        </w:rPr>
        <w:t xml:space="preserve"> </w:t>
      </w:r>
      <w:r w:rsidRPr="00EA62C8">
        <w:rPr>
          <w:rFonts w:ascii="Arial" w:hAnsi="Arial" w:cs="Arial"/>
          <w:sz w:val="24"/>
          <w:szCs w:val="24"/>
        </w:rPr>
        <w:t>(KJV)</w:t>
      </w:r>
    </w:p>
    <w:p w:rsidR="00EA62C8" w:rsidRPr="00EA62C8" w:rsidRDefault="00EA62C8" w:rsidP="00767677">
      <w:pPr>
        <w:tabs>
          <w:tab w:val="left" w:pos="0"/>
        </w:tabs>
        <w:spacing w:after="0"/>
        <w:jc w:val="both"/>
        <w:rPr>
          <w:rFonts w:ascii="Arial" w:hAnsi="Arial" w:cs="Arial"/>
          <w:sz w:val="24"/>
          <w:szCs w:val="24"/>
        </w:rPr>
      </w:pPr>
    </w:p>
    <w:p w:rsidR="00EA62C8"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t>The mouth that started all these issues as far as Job is concerned is off and running again</w:t>
      </w:r>
      <w:r w:rsidR="00833AF1">
        <w:rPr>
          <w:rFonts w:ascii="Arial" w:hAnsi="Arial" w:cs="Arial"/>
          <w:sz w:val="24"/>
          <w:szCs w:val="24"/>
        </w:rPr>
        <w:t>,</w:t>
      </w:r>
      <w:r w:rsidRPr="00EA62C8">
        <w:rPr>
          <w:rFonts w:ascii="Arial" w:hAnsi="Arial" w:cs="Arial"/>
          <w:sz w:val="24"/>
          <w:szCs w:val="24"/>
        </w:rPr>
        <w:t xml:space="preserve"> like a valve leaking toxins into the air. As we continue in the book of Job we see this opens Job up for a lot of things, none of which are good.</w:t>
      </w:r>
    </w:p>
    <w:p w:rsidR="00612411" w:rsidRPr="00EA62C8"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t xml:space="preserve"> </w:t>
      </w:r>
    </w:p>
    <w:p w:rsidR="00612411"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t>Job 2:3-6</w:t>
      </w:r>
      <w:r w:rsidR="00EA62C8">
        <w:rPr>
          <w:rFonts w:ascii="Arial" w:hAnsi="Arial" w:cs="Arial"/>
          <w:sz w:val="24"/>
          <w:szCs w:val="24"/>
        </w:rPr>
        <w:t xml:space="preserve"> </w:t>
      </w:r>
      <w:r w:rsidRPr="00EA62C8">
        <w:rPr>
          <w:rFonts w:ascii="Arial" w:hAnsi="Arial" w:cs="Arial"/>
          <w:sz w:val="24"/>
          <w:szCs w:val="24"/>
        </w:rPr>
        <w:t>And the LORD said unto Satan, Hast thou considered my servant Job, that there is none like him in the earth, a perfect and an upright man, one that feareth God, and escheweth evil? and still he holdeth fast his integrity, although thou movedst me against him, to destroy him without cause.</w:t>
      </w:r>
      <w:r w:rsidR="00EA62C8">
        <w:rPr>
          <w:rFonts w:ascii="Arial" w:hAnsi="Arial" w:cs="Arial"/>
          <w:sz w:val="24"/>
          <w:szCs w:val="24"/>
        </w:rPr>
        <w:t xml:space="preserve"> (</w:t>
      </w:r>
      <w:r w:rsidRPr="00EA62C8">
        <w:rPr>
          <w:rFonts w:ascii="Arial" w:hAnsi="Arial" w:cs="Arial"/>
          <w:sz w:val="24"/>
          <w:szCs w:val="24"/>
        </w:rPr>
        <w:t>4</w:t>
      </w:r>
      <w:r w:rsidR="00EA62C8">
        <w:rPr>
          <w:rFonts w:ascii="Arial" w:hAnsi="Arial" w:cs="Arial"/>
          <w:sz w:val="24"/>
          <w:szCs w:val="24"/>
        </w:rPr>
        <w:t xml:space="preserve">) </w:t>
      </w:r>
      <w:r w:rsidRPr="00EA62C8">
        <w:rPr>
          <w:rFonts w:ascii="Arial" w:hAnsi="Arial" w:cs="Arial"/>
          <w:sz w:val="24"/>
          <w:szCs w:val="24"/>
        </w:rPr>
        <w:t>And Satan answered the LORD, and said, Skin for skin, yea, all that a man hath will he give for his life.</w:t>
      </w:r>
      <w:r w:rsidR="00EA62C8">
        <w:rPr>
          <w:rFonts w:ascii="Arial" w:hAnsi="Arial" w:cs="Arial"/>
          <w:sz w:val="24"/>
          <w:szCs w:val="24"/>
        </w:rPr>
        <w:t xml:space="preserve"> (</w:t>
      </w:r>
      <w:r w:rsidRPr="00EA62C8">
        <w:rPr>
          <w:rFonts w:ascii="Arial" w:hAnsi="Arial" w:cs="Arial"/>
          <w:sz w:val="24"/>
          <w:szCs w:val="24"/>
        </w:rPr>
        <w:t>5</w:t>
      </w:r>
      <w:r w:rsidR="00EA62C8">
        <w:rPr>
          <w:rFonts w:ascii="Arial" w:hAnsi="Arial" w:cs="Arial"/>
          <w:sz w:val="24"/>
          <w:szCs w:val="24"/>
        </w:rPr>
        <w:t xml:space="preserve">) </w:t>
      </w:r>
      <w:r w:rsidRPr="00EA62C8">
        <w:rPr>
          <w:rFonts w:ascii="Arial" w:hAnsi="Arial" w:cs="Arial"/>
          <w:sz w:val="24"/>
          <w:szCs w:val="24"/>
        </w:rPr>
        <w:t>But put forth thine hand now, and touch his bone and his flesh, and he will curse thee to thy face.</w:t>
      </w:r>
      <w:r w:rsidR="00EA62C8">
        <w:rPr>
          <w:rFonts w:ascii="Arial" w:hAnsi="Arial" w:cs="Arial"/>
          <w:sz w:val="24"/>
          <w:szCs w:val="24"/>
        </w:rPr>
        <w:t xml:space="preserve"> (</w:t>
      </w:r>
      <w:r w:rsidRPr="00EA62C8">
        <w:rPr>
          <w:rFonts w:ascii="Arial" w:hAnsi="Arial" w:cs="Arial"/>
          <w:sz w:val="24"/>
          <w:szCs w:val="24"/>
        </w:rPr>
        <w:t>6</w:t>
      </w:r>
      <w:r w:rsidR="00EA62C8">
        <w:rPr>
          <w:rFonts w:ascii="Arial" w:hAnsi="Arial" w:cs="Arial"/>
          <w:sz w:val="24"/>
          <w:szCs w:val="24"/>
        </w:rPr>
        <w:t xml:space="preserve">) </w:t>
      </w:r>
      <w:r w:rsidRPr="00EA62C8">
        <w:rPr>
          <w:rFonts w:ascii="Arial" w:hAnsi="Arial" w:cs="Arial"/>
          <w:sz w:val="24"/>
          <w:szCs w:val="24"/>
        </w:rPr>
        <w:t>And the LORD said unto Satan, Behold, he is in thine hand; but save his life.</w:t>
      </w:r>
      <w:r w:rsidR="00EA62C8">
        <w:rPr>
          <w:rFonts w:ascii="Arial" w:hAnsi="Arial" w:cs="Arial"/>
          <w:sz w:val="24"/>
          <w:szCs w:val="24"/>
        </w:rPr>
        <w:t xml:space="preserve"> </w:t>
      </w:r>
      <w:r w:rsidRPr="00EA62C8">
        <w:rPr>
          <w:rFonts w:ascii="Arial" w:hAnsi="Arial" w:cs="Arial"/>
          <w:sz w:val="24"/>
          <w:szCs w:val="24"/>
        </w:rPr>
        <w:t>(KJV)</w:t>
      </w:r>
    </w:p>
    <w:p w:rsidR="00EA62C8" w:rsidRPr="00EA62C8" w:rsidRDefault="00EA62C8" w:rsidP="00767677">
      <w:pPr>
        <w:tabs>
          <w:tab w:val="left" w:pos="0"/>
        </w:tabs>
        <w:spacing w:after="0"/>
        <w:jc w:val="both"/>
        <w:rPr>
          <w:rFonts w:ascii="Arial" w:hAnsi="Arial" w:cs="Arial"/>
          <w:sz w:val="24"/>
          <w:szCs w:val="24"/>
        </w:rPr>
      </w:pPr>
    </w:p>
    <w:p w:rsidR="00EA62C8"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t xml:space="preserve">The reason the Lord spoke in the end of verse three about not destroying Job without cause is because Job had only spoke concerning his sons and daughters. This again is confirmed at the end of verse 6 when the Lord tells </w:t>
      </w:r>
      <w:r w:rsidR="00F27B20">
        <w:rPr>
          <w:rFonts w:ascii="Arial" w:hAnsi="Arial" w:cs="Arial"/>
          <w:sz w:val="24"/>
          <w:szCs w:val="24"/>
        </w:rPr>
        <w:t>S</w:t>
      </w:r>
      <w:r w:rsidRPr="00EA62C8">
        <w:rPr>
          <w:rFonts w:ascii="Arial" w:hAnsi="Arial" w:cs="Arial"/>
          <w:sz w:val="24"/>
          <w:szCs w:val="24"/>
        </w:rPr>
        <w:t>atan that Job has not spoken against himself as of yet</w:t>
      </w:r>
      <w:r w:rsidR="00F27B20">
        <w:rPr>
          <w:rFonts w:ascii="Arial" w:hAnsi="Arial" w:cs="Arial"/>
          <w:sz w:val="24"/>
          <w:szCs w:val="24"/>
        </w:rPr>
        <w:t>,</w:t>
      </w:r>
      <w:r w:rsidRPr="00EA62C8">
        <w:rPr>
          <w:rFonts w:ascii="Arial" w:hAnsi="Arial" w:cs="Arial"/>
          <w:sz w:val="24"/>
          <w:szCs w:val="24"/>
        </w:rPr>
        <w:t xml:space="preserve"> so the enemy did not have a right to take his life at that point.</w:t>
      </w:r>
    </w:p>
    <w:p w:rsidR="00612411" w:rsidRPr="00EA62C8"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lastRenderedPageBreak/>
        <w:t xml:space="preserve"> </w:t>
      </w:r>
    </w:p>
    <w:p w:rsidR="00612411"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t>James 1:19-21</w:t>
      </w:r>
      <w:r w:rsidR="00EA62C8">
        <w:rPr>
          <w:rFonts w:ascii="Arial" w:hAnsi="Arial" w:cs="Arial"/>
          <w:sz w:val="24"/>
          <w:szCs w:val="24"/>
        </w:rPr>
        <w:t xml:space="preserve"> </w:t>
      </w:r>
      <w:r w:rsidRPr="00EA62C8">
        <w:rPr>
          <w:rFonts w:ascii="Arial" w:hAnsi="Arial" w:cs="Arial"/>
          <w:sz w:val="24"/>
          <w:szCs w:val="24"/>
        </w:rPr>
        <w:t>Wherefore, my beloved brethren, let every man be swift to hear, slow to speak, slow to wrath:</w:t>
      </w:r>
      <w:r w:rsidR="00EA62C8">
        <w:rPr>
          <w:rFonts w:ascii="Arial" w:hAnsi="Arial" w:cs="Arial"/>
          <w:sz w:val="24"/>
          <w:szCs w:val="24"/>
        </w:rPr>
        <w:t xml:space="preserve"> (</w:t>
      </w:r>
      <w:r w:rsidRPr="00EA62C8">
        <w:rPr>
          <w:rFonts w:ascii="Arial" w:hAnsi="Arial" w:cs="Arial"/>
          <w:sz w:val="24"/>
          <w:szCs w:val="24"/>
        </w:rPr>
        <w:t>20</w:t>
      </w:r>
      <w:r w:rsidR="00EA62C8">
        <w:rPr>
          <w:rFonts w:ascii="Arial" w:hAnsi="Arial" w:cs="Arial"/>
          <w:sz w:val="24"/>
          <w:szCs w:val="24"/>
        </w:rPr>
        <w:t xml:space="preserve">) </w:t>
      </w:r>
      <w:r w:rsidRPr="00EA62C8">
        <w:rPr>
          <w:rFonts w:ascii="Arial" w:hAnsi="Arial" w:cs="Arial"/>
          <w:sz w:val="24"/>
          <w:szCs w:val="24"/>
        </w:rPr>
        <w:t>For the wrath of man worketh not the righteousness of God.</w:t>
      </w:r>
      <w:r w:rsidR="00EA62C8">
        <w:rPr>
          <w:rFonts w:ascii="Arial" w:hAnsi="Arial" w:cs="Arial"/>
          <w:sz w:val="24"/>
          <w:szCs w:val="24"/>
        </w:rPr>
        <w:t xml:space="preserve"> (</w:t>
      </w:r>
      <w:r w:rsidRPr="00EA62C8">
        <w:rPr>
          <w:rFonts w:ascii="Arial" w:hAnsi="Arial" w:cs="Arial"/>
          <w:sz w:val="24"/>
          <w:szCs w:val="24"/>
        </w:rPr>
        <w:t>21</w:t>
      </w:r>
      <w:r w:rsidR="00EA62C8">
        <w:rPr>
          <w:rFonts w:ascii="Arial" w:hAnsi="Arial" w:cs="Arial"/>
          <w:sz w:val="24"/>
          <w:szCs w:val="24"/>
        </w:rPr>
        <w:t xml:space="preserve">) </w:t>
      </w:r>
      <w:r w:rsidRPr="00EA62C8">
        <w:rPr>
          <w:rFonts w:ascii="Arial" w:hAnsi="Arial" w:cs="Arial"/>
          <w:sz w:val="24"/>
          <w:szCs w:val="24"/>
        </w:rPr>
        <w:t>Wherefore lay apart all filthiness and superfluity of naughtiness, and receive with meekness the engrafted word, which is able to save your souls.</w:t>
      </w:r>
      <w:r w:rsidR="00EA62C8">
        <w:rPr>
          <w:rFonts w:ascii="Arial" w:hAnsi="Arial" w:cs="Arial"/>
          <w:sz w:val="24"/>
          <w:szCs w:val="24"/>
        </w:rPr>
        <w:t xml:space="preserve"> </w:t>
      </w:r>
      <w:r w:rsidRPr="00EA62C8">
        <w:rPr>
          <w:rFonts w:ascii="Arial" w:hAnsi="Arial" w:cs="Arial"/>
          <w:sz w:val="24"/>
          <w:szCs w:val="24"/>
        </w:rPr>
        <w:t>(KJV)</w:t>
      </w:r>
    </w:p>
    <w:p w:rsidR="00EA62C8" w:rsidRPr="00EA62C8" w:rsidRDefault="00EA62C8" w:rsidP="00767677">
      <w:pPr>
        <w:tabs>
          <w:tab w:val="left" w:pos="0"/>
        </w:tabs>
        <w:spacing w:after="0"/>
        <w:jc w:val="both"/>
        <w:rPr>
          <w:rFonts w:ascii="Arial" w:hAnsi="Arial" w:cs="Arial"/>
          <w:sz w:val="24"/>
          <w:szCs w:val="24"/>
        </w:rPr>
      </w:pPr>
    </w:p>
    <w:p w:rsidR="0014748C" w:rsidRPr="00EA62C8" w:rsidRDefault="00612411" w:rsidP="00767677">
      <w:pPr>
        <w:tabs>
          <w:tab w:val="left" w:pos="0"/>
        </w:tabs>
        <w:spacing w:after="0"/>
        <w:jc w:val="both"/>
        <w:rPr>
          <w:rFonts w:ascii="Arial" w:hAnsi="Arial" w:cs="Arial"/>
          <w:sz w:val="24"/>
          <w:szCs w:val="24"/>
        </w:rPr>
      </w:pPr>
      <w:r w:rsidRPr="00EA62C8">
        <w:rPr>
          <w:rFonts w:ascii="Arial" w:hAnsi="Arial" w:cs="Arial"/>
          <w:sz w:val="24"/>
          <w:szCs w:val="24"/>
        </w:rPr>
        <w:t xml:space="preserve">All throughout the </w:t>
      </w:r>
      <w:r w:rsidR="00F27B20">
        <w:rPr>
          <w:rFonts w:ascii="Arial" w:hAnsi="Arial" w:cs="Arial"/>
          <w:sz w:val="24"/>
          <w:szCs w:val="24"/>
        </w:rPr>
        <w:t>B</w:t>
      </w:r>
      <w:r w:rsidRPr="00EA62C8">
        <w:rPr>
          <w:rFonts w:ascii="Arial" w:hAnsi="Arial" w:cs="Arial"/>
          <w:sz w:val="24"/>
          <w:szCs w:val="24"/>
        </w:rPr>
        <w:t xml:space="preserve">ible we are warned about our words, what they can do when in line with God and what harm that can result when we put ourselves on the </w:t>
      </w:r>
      <w:r w:rsidR="009A6AF1" w:rsidRPr="00EA62C8">
        <w:rPr>
          <w:rFonts w:ascii="Arial" w:hAnsi="Arial" w:cs="Arial"/>
          <w:sz w:val="24"/>
          <w:szCs w:val="24"/>
        </w:rPr>
        <w:t>enemy’s</w:t>
      </w:r>
      <w:r w:rsidRPr="00EA62C8">
        <w:rPr>
          <w:rFonts w:ascii="Arial" w:hAnsi="Arial" w:cs="Arial"/>
          <w:sz w:val="24"/>
          <w:szCs w:val="24"/>
        </w:rPr>
        <w:t xml:space="preserve"> turf.</w:t>
      </w:r>
    </w:p>
    <w:sectPr w:rsidR="0014748C" w:rsidRPr="00EA62C8" w:rsidSect="000849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111" w:rsidRDefault="00E85111" w:rsidP="0014748C">
      <w:pPr>
        <w:spacing w:after="0" w:line="240" w:lineRule="auto"/>
      </w:pPr>
      <w:r>
        <w:separator/>
      </w:r>
    </w:p>
  </w:endnote>
  <w:endnote w:type="continuationSeparator" w:id="0">
    <w:p w:rsidR="00E85111" w:rsidRDefault="00E85111" w:rsidP="00147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111" w:rsidRDefault="00E85111" w:rsidP="0014748C">
      <w:pPr>
        <w:spacing w:after="0" w:line="240" w:lineRule="auto"/>
      </w:pPr>
      <w:r>
        <w:separator/>
      </w:r>
    </w:p>
  </w:footnote>
  <w:footnote w:type="continuationSeparator" w:id="0">
    <w:p w:rsidR="00E85111" w:rsidRDefault="00E85111" w:rsidP="001474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748C"/>
    <w:rsid w:val="00065EDC"/>
    <w:rsid w:val="00084994"/>
    <w:rsid w:val="0014748C"/>
    <w:rsid w:val="00374D8E"/>
    <w:rsid w:val="00432687"/>
    <w:rsid w:val="00437BEA"/>
    <w:rsid w:val="004778D5"/>
    <w:rsid w:val="00554F55"/>
    <w:rsid w:val="005648D7"/>
    <w:rsid w:val="00601690"/>
    <w:rsid w:val="00612411"/>
    <w:rsid w:val="0062519B"/>
    <w:rsid w:val="00767677"/>
    <w:rsid w:val="00833AF1"/>
    <w:rsid w:val="009A6AF1"/>
    <w:rsid w:val="009D1ECD"/>
    <w:rsid w:val="00E85111"/>
    <w:rsid w:val="00EA62C8"/>
    <w:rsid w:val="00F27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7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48C"/>
  </w:style>
  <w:style w:type="paragraph" w:styleId="Footer">
    <w:name w:val="footer"/>
    <w:basedOn w:val="Normal"/>
    <w:link w:val="FooterChar"/>
    <w:uiPriority w:val="99"/>
    <w:semiHidden/>
    <w:unhideWhenUsed/>
    <w:rsid w:val="00147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4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A9C3F-B90C-4FEC-A292-AD8B84D8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2012-01-27T20:44:00Z</dcterms:created>
  <dcterms:modified xsi:type="dcterms:W3CDTF">2012-02-04T19:46:00Z</dcterms:modified>
</cp:coreProperties>
</file>